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553" w:type="pct"/>
        <w:tblInd w:w="-289" w:type="dxa"/>
        <w:tblLook w:val="04A0" w:firstRow="1" w:lastRow="0" w:firstColumn="1" w:lastColumn="0" w:noHBand="0" w:noVBand="1"/>
      </w:tblPr>
      <w:tblGrid>
        <w:gridCol w:w="1687"/>
        <w:gridCol w:w="6827"/>
        <w:gridCol w:w="1550"/>
      </w:tblGrid>
      <w:tr w:rsidR="0019525F" w:rsidRPr="00FC0082" w:rsidTr="00B575A0">
        <w:trPr>
          <w:trHeight w:val="1557"/>
        </w:trPr>
        <w:tc>
          <w:tcPr>
            <w:tcW w:w="838" w:type="pct"/>
            <w:vAlign w:val="bottom"/>
          </w:tcPr>
          <w:p w:rsidR="0019525F" w:rsidRPr="00FC0082" w:rsidRDefault="0019525F" w:rsidP="00B575A0">
            <w:pPr>
              <w:ind w:left="181" w:hanging="181"/>
              <w:jc w:val="center"/>
              <w:rPr>
                <w:rFonts w:asciiTheme="minorHAnsi" w:hAnsiTheme="minorHAnsi"/>
              </w:rPr>
            </w:pPr>
            <w:r w:rsidRPr="009B3BF9">
              <w:rPr>
                <w:noProof/>
              </w:rPr>
              <w:drawing>
                <wp:inline distT="0" distB="0" distL="0" distR="0" wp14:anchorId="1E1D198E" wp14:editId="5D6A1993">
                  <wp:extent cx="933450" cy="933450"/>
                  <wp:effectExtent l="0" t="0" r="0" b="0"/>
                  <wp:docPr id="3" name="Resim 3" descr="C:\Users\pc\Desktop\FAKÜLTE LOGO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FAKÜLTE LOGO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pct"/>
            <w:vAlign w:val="center"/>
          </w:tcPr>
          <w:p w:rsidR="0019525F" w:rsidRPr="00D52E9E" w:rsidRDefault="0019525F" w:rsidP="00B575A0">
            <w:pPr>
              <w:ind w:left="193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19525F" w:rsidRPr="00D52E9E" w:rsidRDefault="0019525F" w:rsidP="00B575A0">
            <w:pPr>
              <w:ind w:left="19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52E9E">
              <w:rPr>
                <w:rFonts w:asciiTheme="minorHAnsi" w:hAnsiTheme="minorHAnsi"/>
                <w:b/>
                <w:sz w:val="28"/>
                <w:szCs w:val="28"/>
              </w:rPr>
              <w:t>AKSARAY ÜNİVERSİTESİ DİŞ HEKİMLİĞİ FAKÜLTESİ</w:t>
            </w:r>
          </w:p>
          <w:tbl>
            <w:tblPr>
              <w:tblpPr w:leftFromText="141" w:rightFromText="141" w:vertAnchor="text" w:horzAnchor="margin" w:tblpXSpec="center" w:tblpY="-163"/>
              <w:tblOverlap w:val="never"/>
              <w:tblW w:w="5346" w:type="dxa"/>
              <w:tblLook w:val="04A0" w:firstRow="1" w:lastRow="0" w:firstColumn="1" w:lastColumn="0" w:noHBand="0" w:noVBand="1"/>
            </w:tblPr>
            <w:tblGrid>
              <w:gridCol w:w="5346"/>
            </w:tblGrid>
            <w:tr w:rsidR="0019525F" w:rsidRPr="002C492F" w:rsidTr="00B575A0">
              <w:trPr>
                <w:trHeight w:val="891"/>
              </w:trPr>
              <w:tc>
                <w:tcPr>
                  <w:tcW w:w="5346" w:type="dxa"/>
                  <w:shd w:val="clear" w:color="auto" w:fill="FFFFFF" w:themeFill="background1"/>
                </w:tcPr>
                <w:p w:rsidR="0019525F" w:rsidRPr="00D52E9E" w:rsidRDefault="0019525F" w:rsidP="00B575A0">
                  <w:pPr>
                    <w:ind w:left="193"/>
                    <w:jc w:val="center"/>
                    <w:rPr>
                      <w:sz w:val="24"/>
                      <w:szCs w:val="24"/>
                    </w:rPr>
                  </w:pPr>
                  <w:r w:rsidRPr="00D52E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FAKÜLTE DIŞ İLİŞKİLER ERASMUS KOMİSYONU ÜYELERİ</w:t>
                  </w:r>
                </w:p>
              </w:tc>
            </w:tr>
          </w:tbl>
          <w:p w:rsidR="0019525F" w:rsidRDefault="0019525F" w:rsidP="00B575A0">
            <w:pPr>
              <w:ind w:left="193"/>
            </w:pPr>
          </w:p>
          <w:p w:rsidR="0019525F" w:rsidRPr="00823A10" w:rsidRDefault="0019525F" w:rsidP="00B575A0">
            <w:pPr>
              <w:ind w:left="193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19525F" w:rsidRPr="00FC0082" w:rsidRDefault="0019525F" w:rsidP="00B575A0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4A64170F" wp14:editId="7CD5818C">
                  <wp:extent cx="724525" cy="676600"/>
                  <wp:effectExtent l="0" t="0" r="0" b="0"/>
                  <wp:docPr id="4" name="Resim 4" descr="Dosya:Aksaray Üniversitesi logo.jp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sya:Aksaray Üniversitesi logo.jp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93" cy="79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267" w:rsidRDefault="00EA3267"/>
    <w:tbl>
      <w:tblPr>
        <w:tblW w:w="96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3570"/>
        <w:gridCol w:w="4558"/>
      </w:tblGrid>
      <w:tr w:rsidR="0019525F" w:rsidRPr="00D93907" w:rsidTr="00D52E9E">
        <w:trPr>
          <w:trHeight w:val="501"/>
        </w:trPr>
        <w:tc>
          <w:tcPr>
            <w:tcW w:w="1523" w:type="dxa"/>
            <w:shd w:val="clear" w:color="auto" w:fill="auto"/>
          </w:tcPr>
          <w:p w:rsidR="0019525F" w:rsidRPr="00D93907" w:rsidRDefault="0019525F" w:rsidP="00B575A0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D9390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570" w:type="dxa"/>
            <w:shd w:val="clear" w:color="auto" w:fill="auto"/>
          </w:tcPr>
          <w:p w:rsidR="0019525F" w:rsidRPr="00D93907" w:rsidRDefault="0019525F" w:rsidP="00B575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3907">
              <w:rPr>
                <w:rFonts w:ascii="Times New Roman" w:hAnsi="Times New Roman" w:cs="Times New Roman"/>
                <w:b/>
              </w:rPr>
              <w:t xml:space="preserve"> ADI-SOYADI</w:t>
            </w:r>
          </w:p>
        </w:tc>
        <w:tc>
          <w:tcPr>
            <w:tcW w:w="4558" w:type="dxa"/>
            <w:shd w:val="clear" w:color="auto" w:fill="auto"/>
          </w:tcPr>
          <w:p w:rsidR="0019525F" w:rsidRPr="00D93907" w:rsidRDefault="0019525F" w:rsidP="00B575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3907">
              <w:rPr>
                <w:rFonts w:ascii="Times New Roman" w:hAnsi="Times New Roman" w:cs="Times New Roman"/>
                <w:b/>
              </w:rPr>
              <w:t xml:space="preserve">BİRİM </w:t>
            </w:r>
          </w:p>
        </w:tc>
      </w:tr>
      <w:tr w:rsidR="0019525F" w:rsidRPr="00D93907" w:rsidTr="00D52E9E">
        <w:trPr>
          <w:trHeight w:val="790"/>
        </w:trPr>
        <w:tc>
          <w:tcPr>
            <w:tcW w:w="1523" w:type="dxa"/>
            <w:shd w:val="clear" w:color="auto" w:fill="auto"/>
          </w:tcPr>
          <w:p w:rsidR="0019525F" w:rsidRPr="00D93907" w:rsidRDefault="0019525F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3570" w:type="dxa"/>
            <w:shd w:val="clear" w:color="auto" w:fill="auto"/>
          </w:tcPr>
          <w:p w:rsidR="0019525F" w:rsidRPr="00D93907" w:rsidRDefault="0019525F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 Özge KURT</w:t>
            </w:r>
          </w:p>
        </w:tc>
        <w:tc>
          <w:tcPr>
            <w:tcW w:w="4558" w:type="dxa"/>
            <w:shd w:val="clear" w:color="auto" w:fill="auto"/>
          </w:tcPr>
          <w:p w:rsidR="0019525F" w:rsidRPr="00D93907" w:rsidRDefault="0019525F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Diş Hekimliği Fakültesi Klinik Bilimler Bölümü </w:t>
            </w:r>
            <w:proofErr w:type="spellStart"/>
            <w:r w:rsidRPr="00D93907">
              <w:rPr>
                <w:rFonts w:ascii="Times New Roman" w:hAnsi="Times New Roman" w:cs="Times New Roman"/>
              </w:rPr>
              <w:t>Endodonti</w:t>
            </w:r>
            <w:proofErr w:type="spellEnd"/>
            <w:r w:rsidRPr="00D93907">
              <w:rPr>
                <w:rFonts w:ascii="Times New Roman" w:hAnsi="Times New Roman" w:cs="Times New Roman"/>
              </w:rPr>
              <w:t xml:space="preserve"> Anabilim Dalı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</w:t>
            </w:r>
          </w:p>
        </w:tc>
      </w:tr>
      <w:tr w:rsidR="0019525F" w:rsidRPr="00D93907" w:rsidTr="00D52E9E">
        <w:trPr>
          <w:trHeight w:val="848"/>
        </w:trPr>
        <w:tc>
          <w:tcPr>
            <w:tcW w:w="1523" w:type="dxa"/>
            <w:shd w:val="clear" w:color="auto" w:fill="auto"/>
          </w:tcPr>
          <w:p w:rsidR="0019525F" w:rsidRPr="00D93907" w:rsidRDefault="0019525F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3570" w:type="dxa"/>
            <w:shd w:val="clear" w:color="auto" w:fill="auto"/>
          </w:tcPr>
          <w:p w:rsidR="0019525F" w:rsidRPr="00D93907" w:rsidRDefault="0019525F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 Murat ŞENOL</w:t>
            </w:r>
          </w:p>
        </w:tc>
        <w:tc>
          <w:tcPr>
            <w:tcW w:w="4558" w:type="dxa"/>
            <w:shd w:val="clear" w:color="auto" w:fill="auto"/>
          </w:tcPr>
          <w:p w:rsidR="0019525F" w:rsidRPr="00D93907" w:rsidRDefault="0019525F" w:rsidP="00B575A0">
            <w:pPr>
              <w:rPr>
                <w:rFonts w:ascii="Times New Roman" w:hAnsi="Times New Roman" w:cs="Times New Roman"/>
              </w:rPr>
            </w:pPr>
            <w:proofErr w:type="spellStart"/>
            <w:r w:rsidRPr="00D93907">
              <w:rPr>
                <w:rFonts w:ascii="Times New Roman" w:hAnsi="Times New Roman" w:cs="Times New Roman"/>
              </w:rPr>
              <w:t>Protetik</w:t>
            </w:r>
            <w:proofErr w:type="spellEnd"/>
            <w:r w:rsidRPr="00D93907">
              <w:rPr>
                <w:rFonts w:ascii="Times New Roman" w:hAnsi="Times New Roman" w:cs="Times New Roman"/>
              </w:rPr>
              <w:t xml:space="preserve"> Diş Tedavisi Anabilim Dalı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</w:t>
            </w:r>
          </w:p>
        </w:tc>
      </w:tr>
      <w:tr w:rsidR="0019525F" w:rsidRPr="00D93907" w:rsidTr="00D52E9E">
        <w:trPr>
          <w:trHeight w:val="790"/>
        </w:trPr>
        <w:tc>
          <w:tcPr>
            <w:tcW w:w="1523" w:type="dxa"/>
            <w:shd w:val="clear" w:color="auto" w:fill="auto"/>
          </w:tcPr>
          <w:p w:rsidR="0019525F" w:rsidRPr="00D93907" w:rsidRDefault="0019525F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ÜYE </w:t>
            </w:r>
          </w:p>
        </w:tc>
        <w:tc>
          <w:tcPr>
            <w:tcW w:w="3570" w:type="dxa"/>
            <w:shd w:val="clear" w:color="auto" w:fill="auto"/>
          </w:tcPr>
          <w:p w:rsidR="0019525F" w:rsidRPr="00D93907" w:rsidRDefault="0019525F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 Ece GÜNER</w:t>
            </w:r>
          </w:p>
        </w:tc>
        <w:tc>
          <w:tcPr>
            <w:tcW w:w="4558" w:type="dxa"/>
            <w:shd w:val="clear" w:color="auto" w:fill="auto"/>
          </w:tcPr>
          <w:p w:rsidR="0019525F" w:rsidRPr="00D93907" w:rsidRDefault="0019525F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Diş Hekimliği Fakültesi Klinik Bilimler Bölümü </w:t>
            </w:r>
            <w:proofErr w:type="spellStart"/>
            <w:r w:rsidRPr="00D93907">
              <w:rPr>
                <w:rFonts w:ascii="Times New Roman" w:hAnsi="Times New Roman" w:cs="Times New Roman"/>
              </w:rPr>
              <w:t>Periodontoloji</w:t>
            </w:r>
            <w:proofErr w:type="spellEnd"/>
            <w:r w:rsidRPr="00D93907">
              <w:rPr>
                <w:rFonts w:ascii="Times New Roman" w:hAnsi="Times New Roman" w:cs="Times New Roman"/>
              </w:rPr>
              <w:t xml:space="preserve"> Anabilim Dalı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</w:t>
            </w:r>
          </w:p>
        </w:tc>
      </w:tr>
      <w:tr w:rsidR="0019525F" w:rsidRPr="00D93907" w:rsidTr="00D52E9E">
        <w:trPr>
          <w:trHeight w:val="1079"/>
        </w:trPr>
        <w:tc>
          <w:tcPr>
            <w:tcW w:w="1523" w:type="dxa"/>
            <w:shd w:val="clear" w:color="auto" w:fill="auto"/>
          </w:tcPr>
          <w:p w:rsidR="0019525F" w:rsidRPr="00D93907" w:rsidRDefault="0019525F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3570" w:type="dxa"/>
            <w:shd w:val="clear" w:color="auto" w:fill="auto"/>
          </w:tcPr>
          <w:p w:rsidR="0019525F" w:rsidRPr="00D93907" w:rsidRDefault="0019525F" w:rsidP="00B575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D93907">
              <w:rPr>
                <w:rFonts w:ascii="Times New Roman" w:hAnsi="Times New Roman" w:cs="Times New Roman"/>
              </w:rPr>
              <w:t xml:space="preserve"> Üyesi Ezgi TÜRK AKBULUT</w:t>
            </w:r>
          </w:p>
        </w:tc>
        <w:tc>
          <w:tcPr>
            <w:tcW w:w="4558" w:type="dxa"/>
            <w:shd w:val="clear" w:color="auto" w:fill="auto"/>
          </w:tcPr>
          <w:p w:rsidR="0019525F" w:rsidRPr="00D93907" w:rsidRDefault="0019525F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Diş Hekimliği Fakültesi Klinik Bilimler Bölümü A</w:t>
            </w:r>
            <w:r w:rsidRPr="00D93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ğız, Diş ve Çene Radyolojisi</w:t>
            </w:r>
            <w:r w:rsidRPr="00D93907">
              <w:rPr>
                <w:rFonts w:ascii="Times New Roman" w:hAnsi="Times New Roman" w:cs="Times New Roman"/>
              </w:rPr>
              <w:t xml:space="preserve"> Anabilim Dalı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</w:t>
            </w:r>
          </w:p>
        </w:tc>
      </w:tr>
    </w:tbl>
    <w:p w:rsidR="0019525F" w:rsidRDefault="0019525F"/>
    <w:sectPr w:rsidR="00195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5F"/>
    <w:rsid w:val="0019525F"/>
    <w:rsid w:val="00D52E9E"/>
    <w:rsid w:val="00EA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72CC"/>
  <w15:chartTrackingRefBased/>
  <w15:docId w15:val="{1D82CC22-E09A-4EA8-8CA9-63E2F350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5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52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2025-02-04T13:53:00Z</dcterms:created>
  <dcterms:modified xsi:type="dcterms:W3CDTF">2025-02-04T14:04:00Z</dcterms:modified>
</cp:coreProperties>
</file>